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51"/>
        <w:gridCol w:w="283"/>
        <w:gridCol w:w="2551"/>
        <w:gridCol w:w="283"/>
        <w:gridCol w:w="2551"/>
        <w:gridCol w:w="283"/>
        <w:gridCol w:w="2553"/>
      </w:tblGrid>
      <w:tr w:rsidR="000366B6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4" w:name="Blank_MP1_panel4"/>
            <w:bookmarkEnd w:id="4"/>
          </w:p>
        </w:tc>
      </w:tr>
      <w:tr w:rsidR="000366B6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366B6" w:rsidRDefault="000366B6"/>
        </w:tc>
      </w:tr>
      <w:tr w:rsidR="000366B6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6" w:name="Blank_MP1_panel6"/>
            <w:bookmarkEnd w:id="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8" w:name="Blank_MP1_panel8"/>
            <w:bookmarkEnd w:id="8"/>
          </w:p>
        </w:tc>
      </w:tr>
      <w:tr w:rsidR="000366B6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366B6" w:rsidRDefault="000366B6"/>
        </w:tc>
      </w:tr>
      <w:tr w:rsidR="000366B6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9" w:name="Blank_MP1_panel9"/>
            <w:bookmarkEnd w:id="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10" w:name="Blank_MP1_panel10"/>
            <w:bookmarkEnd w:id="1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12" w:name="Blank_MP1_panel12"/>
            <w:bookmarkEnd w:id="12"/>
          </w:p>
        </w:tc>
      </w:tr>
      <w:tr w:rsidR="000366B6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366B6" w:rsidRDefault="000366B6"/>
        </w:tc>
      </w:tr>
      <w:tr w:rsidR="000366B6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14" w:name="Blank_MP1_panel14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15" w:name="Blank_MP1_panel15"/>
            <w:bookmarkEnd w:id="1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16" w:name="Blank_MP1_panel16"/>
            <w:bookmarkEnd w:id="16"/>
          </w:p>
        </w:tc>
      </w:tr>
      <w:tr w:rsidR="000366B6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366B6" w:rsidRDefault="000366B6"/>
        </w:tc>
      </w:tr>
      <w:tr w:rsidR="000366B6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18" w:name="Blank_MP1_panel18"/>
            <w:bookmarkEnd w:id="1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19" w:name="Blank_MP1_panel19"/>
            <w:bookmarkEnd w:id="1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366B6" w:rsidRDefault="000366B6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0366B6" w:rsidRDefault="000366B6">
            <w:pPr>
              <w:pStyle w:val="AveryStyle1-3220320"/>
            </w:pPr>
            <w:bookmarkStart w:id="20" w:name="Blank_MP1_panel20"/>
            <w:bookmarkEnd w:id="20"/>
          </w:p>
        </w:tc>
      </w:tr>
    </w:tbl>
    <w:p w:rsidR="000366B6" w:rsidRDefault="005D6CBA">
      <w:pPr>
        <w:spacing w:after="0" w:line="20" w:lineRule="exact"/>
      </w:pPr>
      <w:r>
        <w:pict>
          <v:oval id="_x0000_s1045" style="position:absolute;margin-left:21.25pt;margin-top:73.8pt;width:127.55pt;height:127.55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4" style="position:absolute;margin-left:163pt;margin-top:73.8pt;width:127.55pt;height:127.55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3" style="position:absolute;margin-left:304.7pt;margin-top:73.8pt;width:127.55pt;height:127.5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2" style="position:absolute;margin-left:446.45pt;margin-top:73.8pt;width:127.55pt;height:127.5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1" style="position:absolute;margin-left:21.25pt;margin-top:215.55pt;width:127.55pt;height:127.5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0" style="position:absolute;margin-left:163pt;margin-top:215.55pt;width:127.55pt;height:127.5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9" style="position:absolute;margin-left:304.7pt;margin-top:215.55pt;width:127.55pt;height:127.5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8" style="position:absolute;margin-left:446.45pt;margin-top:215.55pt;width:127.55pt;height:127.5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7" style="position:absolute;margin-left:21.25pt;margin-top:357.25pt;width:127.55pt;height:127.5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163pt;margin-top:357.25pt;width:127.55pt;height:127.5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304.7pt;margin-top:357.25pt;width:127.55pt;height:127.5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446.45pt;margin-top:357.25pt;width:127.55pt;height:127.5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21.25pt;margin-top:499pt;width:127.55pt;height:127.5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163pt;margin-top:499pt;width:127.55pt;height:127.5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304.7pt;margin-top:499pt;width:127.55pt;height:127.5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446.45pt;margin-top:499pt;width:127.55pt;height:127.5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21.25pt;margin-top:640.75pt;width:127.55pt;height:127.5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163pt;margin-top:640.75pt;width:127.55pt;height:127.5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304.7pt;margin-top:640.75pt;width:127.55pt;height:127.55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446.45pt;margin-top:640.75pt;width:127.55pt;height:127.55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0366B6" w:rsidRDefault="000366B6">
      <w:pPr>
        <w:spacing w:after="0" w:line="20" w:lineRule="exact"/>
      </w:pPr>
    </w:p>
    <w:sectPr w:rsidR="000366B6">
      <w:pgSz w:w="11905" w:h="16837"/>
      <w:pgMar w:top="1474" w:right="446" w:bottom="820" w:left="5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66B6"/>
    <w:rsid w:val="000366B6"/>
    <w:rsid w:val="005D6CBA"/>
    <w:rsid w:val="006331E2"/>
    <w:rsid w:val="007A1561"/>
    <w:rsid w:val="0095452D"/>
    <w:rsid w:val="00B073D2"/>
    <w:rsid w:val="00F9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0320">
    <w:name w:val="Avery Style 1-3220320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40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A-1821-01</vt:lpwstr>
  </property>
</Properties>
</file>